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8DD34" w14:textId="3F5AC9A6" w:rsidR="002447E6" w:rsidRPr="00CD76A5" w:rsidRDefault="00CD76A5" w:rsidP="00CD76A5">
      <w:pPr>
        <w:tabs>
          <w:tab w:val="left" w:pos="6982"/>
        </w:tabs>
        <w:jc w:val="right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 xml:space="preserve">Załącznik nr </w:t>
      </w:r>
      <w:r w:rsidR="00FC16A1">
        <w:rPr>
          <w:rFonts w:asciiTheme="minorHAnsi" w:hAnsiTheme="minorHAnsi"/>
          <w:b/>
          <w:sz w:val="24"/>
          <w:szCs w:val="24"/>
        </w:rPr>
        <w:t>4</w:t>
      </w:r>
      <w:r w:rsidR="002447E6" w:rsidRPr="002447E6">
        <w:rPr>
          <w:rFonts w:asciiTheme="minorHAnsi" w:hAnsiTheme="minorHAnsi"/>
          <w:b/>
          <w:sz w:val="24"/>
          <w:szCs w:val="24"/>
        </w:rPr>
        <w:t xml:space="preserve"> </w:t>
      </w:r>
    </w:p>
    <w:p w14:paraId="5E7AFB97" w14:textId="77777777" w:rsidR="002447E6" w:rsidRPr="002447E6" w:rsidRDefault="002447E6" w:rsidP="002447E6">
      <w:pPr>
        <w:spacing w:before="60"/>
        <w:ind w:left="456" w:firstLine="264"/>
        <w:jc w:val="right"/>
        <w:rPr>
          <w:rFonts w:asciiTheme="minorHAnsi" w:hAnsiTheme="minorHAnsi"/>
          <w:sz w:val="24"/>
          <w:szCs w:val="24"/>
        </w:rPr>
      </w:pPr>
      <w:r w:rsidRPr="002447E6">
        <w:rPr>
          <w:rFonts w:asciiTheme="minorHAnsi" w:hAnsiTheme="minorHAnsi"/>
          <w:sz w:val="24"/>
          <w:szCs w:val="24"/>
        </w:rPr>
        <w:t xml:space="preserve">do zamówienia </w:t>
      </w:r>
    </w:p>
    <w:p w14:paraId="2F12B8AE" w14:textId="3BA3DE15" w:rsidR="000C2992" w:rsidRPr="002447E6" w:rsidRDefault="0063248F" w:rsidP="002447E6">
      <w:pPr>
        <w:spacing w:before="60"/>
        <w:ind w:left="456" w:firstLine="264"/>
        <w:jc w:val="right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nr IBE</w:t>
      </w:r>
      <w:r w:rsidR="00241126">
        <w:rPr>
          <w:rFonts w:asciiTheme="minorHAnsi" w:hAnsiTheme="minorHAnsi"/>
          <w:sz w:val="24"/>
          <w:szCs w:val="24"/>
        </w:rPr>
        <w:t xml:space="preserve"> PIB</w:t>
      </w:r>
      <w:r w:rsidR="004C21AF">
        <w:rPr>
          <w:rFonts w:asciiTheme="minorHAnsi" w:hAnsiTheme="minorHAnsi"/>
          <w:sz w:val="24"/>
          <w:szCs w:val="24"/>
        </w:rPr>
        <w:t>/</w:t>
      </w:r>
      <w:r w:rsidR="00FC16A1">
        <w:rPr>
          <w:rFonts w:asciiTheme="minorHAnsi" w:hAnsiTheme="minorHAnsi"/>
          <w:sz w:val="24"/>
          <w:szCs w:val="24"/>
        </w:rPr>
        <w:t>398</w:t>
      </w:r>
      <w:r w:rsidR="00AF626A">
        <w:rPr>
          <w:rFonts w:asciiTheme="minorHAnsi" w:hAnsiTheme="minorHAnsi"/>
          <w:sz w:val="24"/>
          <w:szCs w:val="24"/>
        </w:rPr>
        <w:t>/202</w:t>
      </w:r>
      <w:r w:rsidR="00ED5DFD">
        <w:rPr>
          <w:rFonts w:asciiTheme="minorHAnsi" w:hAnsiTheme="minorHAnsi"/>
          <w:sz w:val="24"/>
          <w:szCs w:val="24"/>
        </w:rPr>
        <w:t>6</w:t>
      </w:r>
    </w:p>
    <w:p w14:paraId="77099F0B" w14:textId="79100FC4" w:rsidR="001E5990" w:rsidRDefault="001E5990" w:rsidP="00694C54">
      <w:pPr>
        <w:pStyle w:val="Tekstpodstawowy"/>
        <w:rPr>
          <w:rFonts w:asciiTheme="minorHAnsi" w:hAnsiTheme="minorHAnsi"/>
          <w:sz w:val="24"/>
          <w:szCs w:val="24"/>
        </w:rPr>
      </w:pPr>
    </w:p>
    <w:p w14:paraId="4D40C3C1" w14:textId="77777777" w:rsidR="001E5990" w:rsidRDefault="001E5990" w:rsidP="001E5990">
      <w:pPr>
        <w:pStyle w:val="Tekstpodstawowy"/>
        <w:ind w:left="6480"/>
        <w:rPr>
          <w:rFonts w:asciiTheme="minorHAnsi" w:hAnsiTheme="minorHAnsi"/>
          <w:sz w:val="24"/>
          <w:szCs w:val="24"/>
        </w:rPr>
      </w:pPr>
    </w:p>
    <w:p w14:paraId="02BCBB3C" w14:textId="47276454" w:rsidR="001E5990" w:rsidRDefault="001E5990" w:rsidP="001E5990">
      <w:pPr>
        <w:pStyle w:val="Tekstpodstawowy"/>
        <w:ind w:left="648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…………………………………………………</w:t>
      </w:r>
    </w:p>
    <w:p w14:paraId="1D67A9A4" w14:textId="77777777" w:rsidR="001E5990" w:rsidRDefault="001E5990" w:rsidP="001E5990">
      <w:pPr>
        <w:pStyle w:val="Tekstpodstawowy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  <w:t xml:space="preserve">(nazwa i adres Wykonawcy) </w:t>
      </w:r>
    </w:p>
    <w:p w14:paraId="4F94EDC3" w14:textId="77777777" w:rsidR="000C2992" w:rsidRPr="002447E6" w:rsidRDefault="000C2992" w:rsidP="002447E6">
      <w:pPr>
        <w:pStyle w:val="Tekstpodstawowy"/>
        <w:spacing w:before="9"/>
        <w:jc w:val="center"/>
        <w:rPr>
          <w:rFonts w:asciiTheme="minorHAnsi" w:hAnsiTheme="minorHAnsi"/>
          <w:sz w:val="24"/>
          <w:szCs w:val="24"/>
        </w:rPr>
      </w:pPr>
    </w:p>
    <w:p w14:paraId="1F7244B5" w14:textId="77777777" w:rsidR="002447E6" w:rsidRPr="002447E6" w:rsidRDefault="002447E6" w:rsidP="002447E6">
      <w:pPr>
        <w:pStyle w:val="Tytu"/>
        <w:spacing w:line="276" w:lineRule="auto"/>
        <w:ind w:left="1866" w:firstLine="294"/>
        <w:jc w:val="center"/>
        <w:rPr>
          <w:rFonts w:asciiTheme="minorHAnsi" w:hAnsiTheme="minorHAnsi"/>
          <w:sz w:val="24"/>
          <w:szCs w:val="24"/>
        </w:rPr>
      </w:pPr>
      <w:r w:rsidRPr="002447E6">
        <w:rPr>
          <w:rFonts w:asciiTheme="minorHAnsi" w:hAnsiTheme="minorHAnsi"/>
          <w:sz w:val="24"/>
          <w:szCs w:val="24"/>
        </w:rPr>
        <w:t>OŚ</w:t>
      </w:r>
      <w:r w:rsidR="00EF5438" w:rsidRPr="002447E6">
        <w:rPr>
          <w:rFonts w:asciiTheme="minorHAnsi" w:hAnsiTheme="minorHAnsi"/>
          <w:sz w:val="24"/>
          <w:szCs w:val="24"/>
        </w:rPr>
        <w:t>WIADCZENIE</w:t>
      </w:r>
    </w:p>
    <w:p w14:paraId="7DC298AF" w14:textId="77777777" w:rsidR="000C2992" w:rsidRPr="002447E6" w:rsidRDefault="002447E6" w:rsidP="002447E6">
      <w:pPr>
        <w:pStyle w:val="Tytu"/>
        <w:spacing w:line="276" w:lineRule="auto"/>
        <w:ind w:left="1440" w:firstLine="720"/>
        <w:jc w:val="center"/>
        <w:rPr>
          <w:rFonts w:asciiTheme="minorHAnsi" w:hAnsiTheme="minorHAnsi"/>
          <w:sz w:val="24"/>
          <w:szCs w:val="24"/>
        </w:rPr>
      </w:pPr>
      <w:r w:rsidRPr="002447E6">
        <w:rPr>
          <w:rFonts w:asciiTheme="minorHAnsi" w:hAnsiTheme="minorHAnsi"/>
          <w:sz w:val="24"/>
          <w:szCs w:val="24"/>
        </w:rPr>
        <w:t xml:space="preserve">O BRAKU POWIĄZAŃ OSOBOWYCH LUB </w:t>
      </w:r>
      <w:r w:rsidR="00EF7CC3">
        <w:rPr>
          <w:rFonts w:asciiTheme="minorHAnsi" w:hAnsiTheme="minorHAnsi"/>
          <w:sz w:val="24"/>
          <w:szCs w:val="24"/>
        </w:rPr>
        <w:t>KAPITAŁOWYCH WYKONAWCY</w:t>
      </w:r>
      <w:r w:rsidR="00EF5438" w:rsidRPr="002447E6">
        <w:rPr>
          <w:rFonts w:asciiTheme="minorHAnsi" w:hAnsiTheme="minorHAnsi"/>
          <w:sz w:val="24"/>
          <w:szCs w:val="24"/>
        </w:rPr>
        <w:t xml:space="preserve"> Z </w:t>
      </w:r>
      <w:r w:rsidR="00EF7CC3">
        <w:rPr>
          <w:rFonts w:asciiTheme="minorHAnsi" w:hAnsiTheme="minorHAnsi"/>
          <w:sz w:val="24"/>
          <w:szCs w:val="24"/>
        </w:rPr>
        <w:t>ZAMAWIAJĄCYM</w:t>
      </w:r>
    </w:p>
    <w:p w14:paraId="2D6875F9" w14:textId="77777777" w:rsidR="000C2992" w:rsidRPr="002447E6" w:rsidRDefault="000C2992">
      <w:pPr>
        <w:pStyle w:val="Tekstpodstawowy"/>
        <w:spacing w:before="3"/>
        <w:rPr>
          <w:rFonts w:asciiTheme="minorHAnsi" w:hAnsiTheme="minorHAnsi"/>
          <w:b/>
          <w:sz w:val="24"/>
          <w:szCs w:val="24"/>
        </w:rPr>
      </w:pPr>
    </w:p>
    <w:p w14:paraId="1B82A9CD" w14:textId="4F478195" w:rsidR="000C2992" w:rsidRPr="004F772A" w:rsidRDefault="00EF5438" w:rsidP="004F772A">
      <w:pPr>
        <w:spacing w:after="120" w:line="276" w:lineRule="auto"/>
        <w:ind w:left="357"/>
        <w:jc w:val="both"/>
        <w:rPr>
          <w:rFonts w:asciiTheme="minorHAnsi" w:hAnsiTheme="minorHAnsi" w:cstheme="minorHAnsi"/>
          <w:sz w:val="24"/>
          <w:szCs w:val="24"/>
        </w:rPr>
      </w:pPr>
      <w:r w:rsidRPr="004F772A">
        <w:rPr>
          <w:rFonts w:asciiTheme="minorHAnsi" w:hAnsiTheme="minorHAnsi" w:cstheme="minorHAnsi"/>
          <w:sz w:val="24"/>
          <w:szCs w:val="24"/>
        </w:rPr>
        <w:t>Przystępując do postępowania o udzielenie zamówienia na przedmiot</w:t>
      </w:r>
      <w:r w:rsidR="00ED5DFD" w:rsidRPr="004F772A">
        <w:rPr>
          <w:rFonts w:asciiTheme="minorHAnsi" w:hAnsiTheme="minorHAnsi" w:cstheme="minorHAnsi"/>
          <w:sz w:val="24"/>
          <w:szCs w:val="24"/>
        </w:rPr>
        <w:t>:</w:t>
      </w:r>
      <w:r w:rsidR="004F772A" w:rsidRPr="004F772A">
        <w:rPr>
          <w:rFonts w:asciiTheme="minorHAnsi" w:hAnsiTheme="minorHAnsi" w:cstheme="minorHAnsi"/>
          <w:sz w:val="24"/>
          <w:szCs w:val="24"/>
        </w:rPr>
        <w:t xml:space="preserve"> </w:t>
      </w:r>
      <w:r w:rsidR="005C555F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 </w:t>
      </w:r>
      <w:r w:rsidR="005C555F" w:rsidRPr="005C555F">
        <w:rPr>
          <w:rFonts w:asciiTheme="minorHAnsi" w:hAnsiTheme="minorHAnsi" w:cstheme="minorHAnsi"/>
          <w:b/>
          <w:bCs/>
          <w:i/>
          <w:iCs/>
        </w:rPr>
        <w:t xml:space="preserve">„Przedmiotem zamówienia jest zakup i dostawa 1000 licencji dla usługi Google </w:t>
      </w:r>
      <w:proofErr w:type="spellStart"/>
      <w:r w:rsidR="005C555F" w:rsidRPr="005C555F">
        <w:rPr>
          <w:rFonts w:asciiTheme="minorHAnsi" w:hAnsiTheme="minorHAnsi" w:cstheme="minorHAnsi"/>
          <w:b/>
          <w:bCs/>
          <w:i/>
          <w:iCs/>
        </w:rPr>
        <w:t>Workspace</w:t>
      </w:r>
      <w:proofErr w:type="spellEnd"/>
      <w:r w:rsidR="005C555F" w:rsidRPr="005C555F">
        <w:rPr>
          <w:rFonts w:asciiTheme="minorHAnsi" w:hAnsiTheme="minorHAnsi" w:cstheme="minorHAnsi"/>
          <w:b/>
          <w:bCs/>
          <w:i/>
          <w:iCs/>
        </w:rPr>
        <w:t xml:space="preserve"> na okres 36 miesięcy, w formie przedłużenia istniejącej subskrypcji użytkowanej przez Zamawiającego”</w:t>
      </w:r>
      <w:r w:rsidR="005C555F">
        <w:rPr>
          <w:rFonts w:asciiTheme="minorHAnsi" w:hAnsiTheme="minorHAnsi" w:cstheme="minorHAnsi"/>
          <w:b/>
          <w:bCs/>
        </w:rPr>
        <w:t xml:space="preserve">, </w:t>
      </w:r>
      <w:r w:rsidRPr="004F772A">
        <w:rPr>
          <w:rFonts w:asciiTheme="minorHAnsi" w:hAnsiTheme="minorHAnsi" w:cstheme="minorHAnsi"/>
          <w:sz w:val="24"/>
          <w:szCs w:val="24"/>
        </w:rPr>
        <w:t>oświadczam,</w:t>
      </w:r>
      <w:r w:rsidRPr="004F772A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4F772A">
        <w:rPr>
          <w:rFonts w:asciiTheme="minorHAnsi" w:hAnsiTheme="minorHAnsi" w:cstheme="minorHAnsi"/>
          <w:sz w:val="24"/>
          <w:szCs w:val="24"/>
        </w:rPr>
        <w:t>że</w:t>
      </w:r>
      <w:r w:rsidRPr="004F772A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4F772A">
        <w:rPr>
          <w:rFonts w:asciiTheme="minorHAnsi" w:hAnsiTheme="minorHAnsi" w:cstheme="minorHAnsi"/>
          <w:sz w:val="24"/>
          <w:szCs w:val="24"/>
        </w:rPr>
        <w:t>nie</w:t>
      </w:r>
      <w:r w:rsidRPr="004F772A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4F772A">
        <w:rPr>
          <w:rFonts w:asciiTheme="minorHAnsi" w:hAnsiTheme="minorHAnsi" w:cstheme="minorHAnsi"/>
          <w:sz w:val="24"/>
          <w:szCs w:val="24"/>
        </w:rPr>
        <w:t>jestem</w:t>
      </w:r>
      <w:r w:rsidRPr="004F772A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4F772A">
        <w:rPr>
          <w:rFonts w:asciiTheme="minorHAnsi" w:hAnsiTheme="minorHAnsi" w:cstheme="minorHAnsi"/>
          <w:sz w:val="24"/>
          <w:szCs w:val="24"/>
        </w:rPr>
        <w:t>powiązany/a osobowo lub kapitałowo z</w:t>
      </w:r>
      <w:r w:rsidRPr="004F772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4F772A">
        <w:rPr>
          <w:rFonts w:asciiTheme="minorHAnsi" w:hAnsiTheme="minorHAnsi" w:cstheme="minorHAnsi"/>
          <w:sz w:val="24"/>
          <w:szCs w:val="24"/>
        </w:rPr>
        <w:t>Zamawiającym.</w:t>
      </w:r>
    </w:p>
    <w:p w14:paraId="7EB8D6DD" w14:textId="77777777" w:rsidR="000C2992" w:rsidRPr="002447E6" w:rsidRDefault="000C2992">
      <w:pPr>
        <w:pStyle w:val="Tekstpodstawowy"/>
        <w:spacing w:before="5"/>
        <w:rPr>
          <w:rFonts w:asciiTheme="minorHAnsi" w:hAnsiTheme="minorHAnsi"/>
          <w:sz w:val="24"/>
          <w:szCs w:val="24"/>
        </w:rPr>
      </w:pPr>
    </w:p>
    <w:p w14:paraId="1417E1BC" w14:textId="77777777" w:rsidR="000C2992" w:rsidRPr="002447E6" w:rsidRDefault="00EF5438">
      <w:pPr>
        <w:pStyle w:val="Tekstpodstawowy"/>
        <w:spacing w:line="276" w:lineRule="auto"/>
        <w:ind w:left="456" w:right="654"/>
        <w:jc w:val="both"/>
        <w:rPr>
          <w:rFonts w:asciiTheme="minorHAnsi" w:hAnsiTheme="minorHAnsi"/>
          <w:sz w:val="24"/>
          <w:szCs w:val="24"/>
        </w:rPr>
      </w:pPr>
      <w:r w:rsidRPr="002447E6">
        <w:rPr>
          <w:rFonts w:asciiTheme="minorHAnsi" w:hAnsiTheme="minorHAnsi"/>
          <w:sz w:val="24"/>
          <w:szCs w:val="24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 przeprowadzeniem procedury wyboru Wykonawcy, a Wykonawcą polegające w szczególności na:</w:t>
      </w:r>
    </w:p>
    <w:p w14:paraId="2788EB9C" w14:textId="77777777" w:rsidR="001E5990" w:rsidRPr="001E5990" w:rsidRDefault="001E5990" w:rsidP="001E5990">
      <w:pPr>
        <w:pStyle w:val="Akapitzlist"/>
        <w:numPr>
          <w:ilvl w:val="0"/>
          <w:numId w:val="1"/>
        </w:numPr>
        <w:tabs>
          <w:tab w:val="left" w:pos="1388"/>
        </w:tabs>
        <w:spacing w:before="0" w:line="267" w:lineRule="exact"/>
        <w:ind w:hanging="224"/>
        <w:jc w:val="both"/>
        <w:rPr>
          <w:rFonts w:asciiTheme="minorHAnsi" w:hAnsiTheme="minorHAnsi" w:cstheme="minorHAnsi"/>
        </w:rPr>
      </w:pPr>
      <w:r w:rsidRPr="001E5990">
        <w:rPr>
          <w:rFonts w:asciiTheme="minorHAnsi" w:hAnsiTheme="minorHAnsi" w:cstheme="minorHAnsi"/>
        </w:rPr>
        <w:t>uczestniczeniu w spółce jako wspólnik spółki cywilnej lub spółki</w:t>
      </w:r>
      <w:r w:rsidRPr="001E5990">
        <w:rPr>
          <w:rFonts w:asciiTheme="minorHAnsi" w:hAnsiTheme="minorHAnsi" w:cstheme="minorHAnsi"/>
          <w:spacing w:val="-12"/>
        </w:rPr>
        <w:t xml:space="preserve"> </w:t>
      </w:r>
      <w:r w:rsidRPr="001E5990">
        <w:rPr>
          <w:rFonts w:asciiTheme="minorHAnsi" w:hAnsiTheme="minorHAnsi" w:cstheme="minorHAnsi"/>
        </w:rPr>
        <w:t>osobowej,</w:t>
      </w:r>
    </w:p>
    <w:p w14:paraId="4AC39025" w14:textId="77777777" w:rsidR="001E5990" w:rsidRPr="001E5990" w:rsidRDefault="001E5990" w:rsidP="001E5990">
      <w:pPr>
        <w:pStyle w:val="Akapitzlist"/>
        <w:numPr>
          <w:ilvl w:val="0"/>
          <w:numId w:val="1"/>
        </w:numPr>
        <w:tabs>
          <w:tab w:val="left" w:pos="1398"/>
        </w:tabs>
        <w:ind w:left="1397" w:hanging="234"/>
        <w:jc w:val="both"/>
        <w:rPr>
          <w:rFonts w:asciiTheme="minorHAnsi" w:hAnsiTheme="minorHAnsi" w:cstheme="minorHAnsi"/>
        </w:rPr>
      </w:pPr>
      <w:r w:rsidRPr="001E5990">
        <w:rPr>
          <w:rFonts w:asciiTheme="minorHAnsi" w:hAnsiTheme="minorHAnsi" w:cstheme="minorHAnsi"/>
        </w:rPr>
        <w:t>posiadaniu co najmniej 10% udziałów lub</w:t>
      </w:r>
      <w:r w:rsidRPr="001E5990">
        <w:rPr>
          <w:rFonts w:asciiTheme="minorHAnsi" w:hAnsiTheme="minorHAnsi" w:cstheme="minorHAnsi"/>
          <w:spacing w:val="-2"/>
        </w:rPr>
        <w:t xml:space="preserve"> </w:t>
      </w:r>
      <w:r w:rsidRPr="001E5990">
        <w:rPr>
          <w:rFonts w:asciiTheme="minorHAnsi" w:hAnsiTheme="minorHAnsi" w:cstheme="minorHAnsi"/>
        </w:rPr>
        <w:t>akcji,</w:t>
      </w:r>
    </w:p>
    <w:p w14:paraId="4B7DB86D" w14:textId="77777777" w:rsidR="001E5990" w:rsidRPr="001E5990" w:rsidRDefault="001E5990" w:rsidP="001E5990">
      <w:pPr>
        <w:pStyle w:val="Akapitzlist"/>
        <w:numPr>
          <w:ilvl w:val="0"/>
          <w:numId w:val="1"/>
        </w:numPr>
        <w:tabs>
          <w:tab w:val="left" w:pos="1527"/>
        </w:tabs>
        <w:spacing w:line="273" w:lineRule="auto"/>
        <w:ind w:left="1164" w:right="654" w:firstLine="0"/>
        <w:jc w:val="both"/>
        <w:rPr>
          <w:rFonts w:asciiTheme="minorHAnsi" w:hAnsiTheme="minorHAnsi" w:cstheme="minorHAnsi"/>
        </w:rPr>
      </w:pPr>
      <w:r w:rsidRPr="001E5990">
        <w:rPr>
          <w:rFonts w:asciiTheme="minorHAnsi" w:hAnsiTheme="minorHAnsi" w:cstheme="minorHAnsi"/>
        </w:rPr>
        <w:t>pełnieniu funkcji członka organu nadzorczego lub zarządzającego, prokurenta, pełnomocnika,</w:t>
      </w:r>
    </w:p>
    <w:p w14:paraId="31191766" w14:textId="77777777" w:rsidR="001E5990" w:rsidRPr="001E5990" w:rsidRDefault="001E5990" w:rsidP="001E5990">
      <w:pPr>
        <w:pStyle w:val="Akapitzlist"/>
        <w:numPr>
          <w:ilvl w:val="0"/>
          <w:numId w:val="1"/>
        </w:numPr>
        <w:tabs>
          <w:tab w:val="left" w:pos="1527"/>
        </w:tabs>
        <w:spacing w:line="273" w:lineRule="auto"/>
        <w:ind w:left="1164" w:right="654" w:firstLine="0"/>
        <w:jc w:val="both"/>
        <w:rPr>
          <w:rFonts w:asciiTheme="minorHAnsi" w:hAnsiTheme="minorHAnsi" w:cstheme="minorHAnsi"/>
        </w:rPr>
      </w:pPr>
      <w:r w:rsidRPr="001E5990">
        <w:rPr>
          <w:rFonts w:asciiTheme="minorHAnsi" w:hAnsiTheme="minorHAnsi" w:cstheme="minorHAnsi"/>
        </w:rPr>
        <w:t>pozostawaniu w związku małżeńskim, w stosunku pokrewieństwa lub powinowactwa w linii prostej, pokrewieństwa lub powinowactwa w linii bocznej do drugiego stopnia, lub związaniu z tytułu przysposobienia, opieki lub kurateli albo pozostawaniu we wspólnym pożyciu z wykonawcą, jego zastępcą prawnym lub członkami organów zarządzających lub organów nadzorczych wykonawców ubiegających się o udzielenie zamówienia;</w:t>
      </w:r>
    </w:p>
    <w:p w14:paraId="2AA369D1" w14:textId="77777777" w:rsidR="001E5990" w:rsidRPr="001E5990" w:rsidRDefault="001E5990" w:rsidP="001E5990">
      <w:pPr>
        <w:pStyle w:val="Akapitzlist"/>
        <w:numPr>
          <w:ilvl w:val="0"/>
          <w:numId w:val="1"/>
        </w:numPr>
        <w:tabs>
          <w:tab w:val="left" w:pos="1527"/>
        </w:tabs>
        <w:spacing w:line="273" w:lineRule="auto"/>
        <w:ind w:right="654"/>
        <w:jc w:val="both"/>
        <w:rPr>
          <w:rFonts w:asciiTheme="minorHAnsi" w:hAnsiTheme="minorHAnsi" w:cstheme="minorHAnsi"/>
        </w:rPr>
      </w:pPr>
      <w:r w:rsidRPr="001E5990">
        <w:rPr>
          <w:rFonts w:asciiTheme="minorHAnsi" w:hAnsiTheme="minorHAnsi" w:cstheme="minorHAnsi"/>
        </w:rPr>
        <w:t>pozostawaniu z wykonawcą w takim stosunku prawnym lub faktycznym, że istnieje uzasadniona wątpliwość co do ich bezstronności lub niezależności w związku z postępowaniem o udzielenie zamówienia.</w:t>
      </w:r>
    </w:p>
    <w:p w14:paraId="1E50EE40" w14:textId="77777777" w:rsidR="000C2992" w:rsidRDefault="000C2992">
      <w:pPr>
        <w:pStyle w:val="Tekstpodstawowy"/>
      </w:pPr>
    </w:p>
    <w:p w14:paraId="3E9154FE" w14:textId="01BEE9EA" w:rsidR="000C2992" w:rsidRDefault="000C2992">
      <w:pPr>
        <w:pStyle w:val="Tekstpodstawowy"/>
        <w:spacing w:before="2"/>
        <w:rPr>
          <w:sz w:val="27"/>
        </w:rPr>
      </w:pPr>
    </w:p>
    <w:p w14:paraId="14205601" w14:textId="77777777" w:rsidR="001A3C17" w:rsidRDefault="001A3C17">
      <w:pPr>
        <w:pStyle w:val="Tekstpodstawowy"/>
        <w:spacing w:before="2"/>
        <w:rPr>
          <w:sz w:val="27"/>
        </w:rPr>
      </w:pPr>
    </w:p>
    <w:p w14:paraId="68765B61" w14:textId="77777777" w:rsidR="000C2992" w:rsidRDefault="00EF5438">
      <w:pPr>
        <w:tabs>
          <w:tab w:val="left" w:pos="6829"/>
        </w:tabs>
        <w:ind w:left="456"/>
        <w:rPr>
          <w:sz w:val="20"/>
        </w:rPr>
      </w:pPr>
      <w:r>
        <w:rPr>
          <w:sz w:val="20"/>
        </w:rPr>
        <w:t>……………………………</w:t>
      </w:r>
      <w:r>
        <w:rPr>
          <w:sz w:val="20"/>
        </w:rPr>
        <w:tab/>
        <w:t>……………………………..……………</w:t>
      </w:r>
    </w:p>
    <w:p w14:paraId="1F9C808A" w14:textId="77777777" w:rsidR="000C2992" w:rsidRDefault="00EF5438">
      <w:pPr>
        <w:tabs>
          <w:tab w:val="left" w:pos="6829"/>
        </w:tabs>
        <w:spacing w:before="37"/>
        <w:ind w:left="456"/>
        <w:rPr>
          <w:sz w:val="20"/>
        </w:rPr>
      </w:pPr>
      <w:r>
        <w:rPr>
          <w:sz w:val="20"/>
        </w:rPr>
        <w:t>Miejscowość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1"/>
          <w:sz w:val="20"/>
        </w:rPr>
        <w:t xml:space="preserve"> </w:t>
      </w:r>
      <w:r>
        <w:rPr>
          <w:sz w:val="20"/>
        </w:rPr>
        <w:t>data</w:t>
      </w:r>
      <w:r>
        <w:rPr>
          <w:sz w:val="20"/>
        </w:rPr>
        <w:tab/>
        <w:t>Czytelny podpis</w:t>
      </w:r>
      <w:r>
        <w:rPr>
          <w:spacing w:val="-10"/>
          <w:sz w:val="20"/>
        </w:rPr>
        <w:t xml:space="preserve"> </w:t>
      </w:r>
      <w:r>
        <w:rPr>
          <w:sz w:val="20"/>
        </w:rPr>
        <w:t>Wykonawcy</w:t>
      </w:r>
    </w:p>
    <w:p w14:paraId="51FC01FA" w14:textId="77777777" w:rsidR="000C2992" w:rsidRDefault="000C2992">
      <w:pPr>
        <w:pStyle w:val="Tekstpodstawowy"/>
        <w:rPr>
          <w:sz w:val="20"/>
        </w:rPr>
      </w:pPr>
    </w:p>
    <w:p w14:paraId="4BE4B779" w14:textId="77777777" w:rsidR="000C2992" w:rsidRDefault="000C2992">
      <w:pPr>
        <w:pStyle w:val="Tekstpodstawowy"/>
        <w:rPr>
          <w:sz w:val="20"/>
        </w:rPr>
      </w:pPr>
    </w:p>
    <w:p w14:paraId="205F8D20" w14:textId="77777777" w:rsidR="000C2992" w:rsidRDefault="000C2992">
      <w:pPr>
        <w:pStyle w:val="Tekstpodstawowy"/>
        <w:rPr>
          <w:sz w:val="20"/>
        </w:rPr>
      </w:pPr>
    </w:p>
    <w:p w14:paraId="0CB5DB3F" w14:textId="77777777" w:rsidR="000C2992" w:rsidRDefault="000C2992">
      <w:pPr>
        <w:pStyle w:val="Tekstpodstawowy"/>
        <w:rPr>
          <w:sz w:val="20"/>
        </w:rPr>
      </w:pPr>
    </w:p>
    <w:p w14:paraId="37A8B277" w14:textId="77777777" w:rsidR="000C2992" w:rsidRDefault="000C2992">
      <w:pPr>
        <w:pStyle w:val="Tekstpodstawowy"/>
        <w:rPr>
          <w:sz w:val="20"/>
        </w:rPr>
      </w:pPr>
    </w:p>
    <w:p w14:paraId="73CF1031" w14:textId="77777777" w:rsidR="000C2992" w:rsidRDefault="000C2992" w:rsidP="009373F0">
      <w:pPr>
        <w:spacing w:before="69"/>
        <w:ind w:right="4794"/>
        <w:rPr>
          <w:b/>
          <w:sz w:val="16"/>
        </w:rPr>
      </w:pPr>
    </w:p>
    <w:sectPr w:rsidR="000C2992" w:rsidSect="00633297">
      <w:headerReference w:type="default" r:id="rId7"/>
      <w:type w:val="continuous"/>
      <w:pgSz w:w="11910" w:h="16840"/>
      <w:pgMar w:top="780" w:right="760" w:bottom="280" w:left="9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6FFC0" w14:textId="77777777" w:rsidR="00976019" w:rsidRDefault="00976019" w:rsidP="002447E6">
      <w:r>
        <w:separator/>
      </w:r>
    </w:p>
  </w:endnote>
  <w:endnote w:type="continuationSeparator" w:id="0">
    <w:p w14:paraId="16A3EF1E" w14:textId="77777777" w:rsidR="00976019" w:rsidRDefault="00976019" w:rsidP="00244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rlito">
    <w:altName w:val="Arial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04EF9C" w14:textId="77777777" w:rsidR="00976019" w:rsidRDefault="00976019" w:rsidP="002447E6">
      <w:r>
        <w:separator/>
      </w:r>
    </w:p>
  </w:footnote>
  <w:footnote w:type="continuationSeparator" w:id="0">
    <w:p w14:paraId="7AB0E6D4" w14:textId="77777777" w:rsidR="00976019" w:rsidRDefault="00976019" w:rsidP="002447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4B835" w14:textId="4419F43D" w:rsidR="002447E6" w:rsidRDefault="00241126" w:rsidP="00241126">
    <w:pPr>
      <w:pStyle w:val="Nagwek"/>
    </w:pPr>
    <w:r>
      <w:rPr>
        <w:noProof/>
        <w:lang w:eastAsia="pl-PL"/>
      </w:rPr>
      <w:drawing>
        <wp:inline distT="0" distB="0" distL="0" distR="0" wp14:anchorId="32BBA226" wp14:editId="63486B69">
          <wp:extent cx="1995250" cy="755535"/>
          <wp:effectExtent l="0" t="0" r="5080" b="698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6994" cy="767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81960"/>
    <w:multiLevelType w:val="hybridMultilevel"/>
    <w:tmpl w:val="5EBE01C4"/>
    <w:lvl w:ilvl="0" w:tplc="083AE4D6">
      <w:start w:val="1"/>
      <w:numFmt w:val="lowerLetter"/>
      <w:lvlText w:val="%1)"/>
      <w:lvlJc w:val="left"/>
      <w:pPr>
        <w:ind w:left="1387" w:hanging="223"/>
        <w:jc w:val="left"/>
      </w:pPr>
      <w:rPr>
        <w:rFonts w:ascii="Carlito" w:eastAsia="Carlito" w:hAnsi="Carlito" w:cs="Carlito" w:hint="default"/>
        <w:w w:val="100"/>
        <w:sz w:val="22"/>
        <w:szCs w:val="22"/>
        <w:lang w:val="pl-PL" w:eastAsia="en-US" w:bidi="ar-SA"/>
      </w:rPr>
    </w:lvl>
    <w:lvl w:ilvl="1" w:tplc="70D04FE6">
      <w:numFmt w:val="bullet"/>
      <w:lvlText w:val="•"/>
      <w:lvlJc w:val="left"/>
      <w:pPr>
        <w:ind w:left="2260" w:hanging="223"/>
      </w:pPr>
      <w:rPr>
        <w:rFonts w:hint="default"/>
        <w:lang w:val="pl-PL" w:eastAsia="en-US" w:bidi="ar-SA"/>
      </w:rPr>
    </w:lvl>
    <w:lvl w:ilvl="2" w:tplc="C40C9DE4">
      <w:numFmt w:val="bullet"/>
      <w:lvlText w:val="•"/>
      <w:lvlJc w:val="left"/>
      <w:pPr>
        <w:ind w:left="3141" w:hanging="223"/>
      </w:pPr>
      <w:rPr>
        <w:rFonts w:hint="default"/>
        <w:lang w:val="pl-PL" w:eastAsia="en-US" w:bidi="ar-SA"/>
      </w:rPr>
    </w:lvl>
    <w:lvl w:ilvl="3" w:tplc="BA6092A0">
      <w:numFmt w:val="bullet"/>
      <w:lvlText w:val="•"/>
      <w:lvlJc w:val="left"/>
      <w:pPr>
        <w:ind w:left="4021" w:hanging="223"/>
      </w:pPr>
      <w:rPr>
        <w:rFonts w:hint="default"/>
        <w:lang w:val="pl-PL" w:eastAsia="en-US" w:bidi="ar-SA"/>
      </w:rPr>
    </w:lvl>
    <w:lvl w:ilvl="4" w:tplc="A0708144">
      <w:numFmt w:val="bullet"/>
      <w:lvlText w:val="•"/>
      <w:lvlJc w:val="left"/>
      <w:pPr>
        <w:ind w:left="4902" w:hanging="223"/>
      </w:pPr>
      <w:rPr>
        <w:rFonts w:hint="default"/>
        <w:lang w:val="pl-PL" w:eastAsia="en-US" w:bidi="ar-SA"/>
      </w:rPr>
    </w:lvl>
    <w:lvl w:ilvl="5" w:tplc="6FFA48AA">
      <w:numFmt w:val="bullet"/>
      <w:lvlText w:val="•"/>
      <w:lvlJc w:val="left"/>
      <w:pPr>
        <w:ind w:left="5783" w:hanging="223"/>
      </w:pPr>
      <w:rPr>
        <w:rFonts w:hint="default"/>
        <w:lang w:val="pl-PL" w:eastAsia="en-US" w:bidi="ar-SA"/>
      </w:rPr>
    </w:lvl>
    <w:lvl w:ilvl="6" w:tplc="F0B4D748">
      <w:numFmt w:val="bullet"/>
      <w:lvlText w:val="•"/>
      <w:lvlJc w:val="left"/>
      <w:pPr>
        <w:ind w:left="6663" w:hanging="223"/>
      </w:pPr>
      <w:rPr>
        <w:rFonts w:hint="default"/>
        <w:lang w:val="pl-PL" w:eastAsia="en-US" w:bidi="ar-SA"/>
      </w:rPr>
    </w:lvl>
    <w:lvl w:ilvl="7" w:tplc="71CAD3B0">
      <w:numFmt w:val="bullet"/>
      <w:lvlText w:val="•"/>
      <w:lvlJc w:val="left"/>
      <w:pPr>
        <w:ind w:left="7544" w:hanging="223"/>
      </w:pPr>
      <w:rPr>
        <w:rFonts w:hint="default"/>
        <w:lang w:val="pl-PL" w:eastAsia="en-US" w:bidi="ar-SA"/>
      </w:rPr>
    </w:lvl>
    <w:lvl w:ilvl="8" w:tplc="A08EE60A">
      <w:numFmt w:val="bullet"/>
      <w:lvlText w:val="•"/>
      <w:lvlJc w:val="left"/>
      <w:pPr>
        <w:ind w:left="8425" w:hanging="223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2992"/>
    <w:rsid w:val="00043382"/>
    <w:rsid w:val="00075718"/>
    <w:rsid w:val="000C2992"/>
    <w:rsid w:val="001912B0"/>
    <w:rsid w:val="001A3C17"/>
    <w:rsid w:val="001E5990"/>
    <w:rsid w:val="00200EDE"/>
    <w:rsid w:val="00241126"/>
    <w:rsid w:val="002447E6"/>
    <w:rsid w:val="002F1662"/>
    <w:rsid w:val="0043059F"/>
    <w:rsid w:val="004C21AF"/>
    <w:rsid w:val="004F772A"/>
    <w:rsid w:val="005C555F"/>
    <w:rsid w:val="0063248F"/>
    <w:rsid w:val="00633297"/>
    <w:rsid w:val="006544BD"/>
    <w:rsid w:val="00694C54"/>
    <w:rsid w:val="008724FC"/>
    <w:rsid w:val="00895A5A"/>
    <w:rsid w:val="009373F0"/>
    <w:rsid w:val="00976019"/>
    <w:rsid w:val="00AF626A"/>
    <w:rsid w:val="00B51870"/>
    <w:rsid w:val="00BC056C"/>
    <w:rsid w:val="00C407F2"/>
    <w:rsid w:val="00C7587A"/>
    <w:rsid w:val="00CC09A5"/>
    <w:rsid w:val="00CD71FD"/>
    <w:rsid w:val="00CD76A5"/>
    <w:rsid w:val="00D51C59"/>
    <w:rsid w:val="00E70AE0"/>
    <w:rsid w:val="00ED5DFD"/>
    <w:rsid w:val="00EF5438"/>
    <w:rsid w:val="00EF7CC3"/>
    <w:rsid w:val="00FC16A1"/>
    <w:rsid w:val="00FC2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C0A38B"/>
  <w15:docId w15:val="{29E266EA-C9BD-4F6C-9728-264DBE733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633297"/>
    <w:rPr>
      <w:rFonts w:ascii="Carlito" w:eastAsia="Carlito" w:hAnsi="Carlito" w:cs="Carlito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3329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633297"/>
  </w:style>
  <w:style w:type="paragraph" w:styleId="Tytu">
    <w:name w:val="Title"/>
    <w:basedOn w:val="Normalny"/>
    <w:uiPriority w:val="1"/>
    <w:qFormat/>
    <w:rsid w:val="00633297"/>
    <w:pPr>
      <w:ind w:left="3397" w:right="1858" w:hanging="1727"/>
    </w:pPr>
    <w:rPr>
      <w:b/>
      <w:bCs/>
    </w:rPr>
  </w:style>
  <w:style w:type="paragraph" w:styleId="Akapitzlist">
    <w:name w:val="List Paragraph"/>
    <w:aliases w:val="Numerowanie"/>
    <w:basedOn w:val="Normalny"/>
    <w:link w:val="AkapitzlistZnak"/>
    <w:uiPriority w:val="34"/>
    <w:qFormat/>
    <w:rsid w:val="00633297"/>
    <w:pPr>
      <w:spacing w:before="41"/>
      <w:ind w:left="1164"/>
      <w:jc w:val="both"/>
    </w:pPr>
  </w:style>
  <w:style w:type="paragraph" w:customStyle="1" w:styleId="TableParagraph">
    <w:name w:val="Table Paragraph"/>
    <w:basedOn w:val="Normalny"/>
    <w:uiPriority w:val="1"/>
    <w:qFormat/>
    <w:rsid w:val="00633297"/>
  </w:style>
  <w:style w:type="paragraph" w:styleId="Tekstdymka">
    <w:name w:val="Balloon Text"/>
    <w:basedOn w:val="Normalny"/>
    <w:link w:val="TekstdymkaZnak"/>
    <w:uiPriority w:val="99"/>
    <w:semiHidden/>
    <w:unhideWhenUsed/>
    <w:rsid w:val="002447E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47E6"/>
    <w:rPr>
      <w:rFonts w:ascii="Tahoma" w:eastAsia="Carlito" w:hAnsi="Tahoma" w:cs="Tahoma"/>
      <w:sz w:val="16"/>
      <w:szCs w:val="16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2447E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447E6"/>
    <w:rPr>
      <w:rFonts w:ascii="Carlito" w:eastAsia="Carlito" w:hAnsi="Carlito" w:cs="Carlito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2447E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447E6"/>
    <w:rPr>
      <w:rFonts w:ascii="Carlito" w:eastAsia="Carlito" w:hAnsi="Carlito" w:cs="Carlito"/>
      <w:lang w:val="pl-PL"/>
    </w:rPr>
  </w:style>
  <w:style w:type="character" w:customStyle="1" w:styleId="AkapitzlistZnak">
    <w:name w:val="Akapit z listą Znak"/>
    <w:aliases w:val="Numerowanie Znak"/>
    <w:link w:val="Akapitzlist"/>
    <w:uiPriority w:val="34"/>
    <w:locked/>
    <w:rsid w:val="00AF626A"/>
    <w:rPr>
      <w:rFonts w:ascii="Carlito" w:eastAsia="Carlito" w:hAnsi="Carlito" w:cs="Carlito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E5990"/>
    <w:rPr>
      <w:rFonts w:ascii="Carlito" w:eastAsia="Carlito" w:hAnsi="Carlito" w:cs="Carlito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250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Krupa</dc:creator>
  <cp:lastModifiedBy>ibe-3316</cp:lastModifiedBy>
  <cp:revision>21</cp:revision>
  <dcterms:created xsi:type="dcterms:W3CDTF">2022-11-21T15:22:00Z</dcterms:created>
  <dcterms:modified xsi:type="dcterms:W3CDTF">2026-06-24T14:11:00Z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2022-11-21T00:00:00Z</vt:filetime>
  </property>
</Properties>
</file>